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Калмыкии проходит сезонная профилактическая операция "Отопление"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12.10.2021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Калмыкии проходит сезонная профилактическая операция "Отопление"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Калмыкии проходит сезонная профилактическая операция «Отопление». Сотрудники МЧС России проводят комплекс надзорных и профилактических мероприятий для обеспечения безаварийного прохождения отопительного сезона в регионе.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данного мероприятия является обеспечение пожарной безопасности объектов на стадии подготовки к отопительному сезону, а также на протяжении всего осенне-зимнего пожароопасного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В рамках операции организованы инструктажи с персоналом объектов социальной сферы на противопожарную тематику, а также о необходимых действиях в случае наступления чрезвычайных ситуаций. Также сотрудники МЧС Калмыкии проверяют котельные и иные теплогенерирующие установки, соблюдение режима хранения топлива, правила эксплуатации печей, иных отопительных устройств, расположенных в местах общего пользования.</w:t>
            </w:r>
            <w:br/>
            <w:r>
              <w:rPr/>
              <w:t xml:space="preserve"> </w:t>
            </w:r>
            <w:br/>
            <w:r>
              <w:rPr/>
              <w:t xml:space="preserve"> «Неисправность или нарушение при монтаже и эксплуатации любых отопительных систем может привести к возгоранию. Поэтому одной из приоритетных задач, стоящих перед Главным управлением МЧС России по Республике Калмыкия в осенне-зимний период, является контроль обеспечения пожарной безопасности объектов теплоснабжения», - отметил заместитель начальника управления надзорной деятельности и профилактической работы регионального МЧС Александр Манжиков.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напоминает!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республики! Соблюдайте правила пожарной безопасности в быту, следите за исправностью электрического, газового и печного оборудования, не оставляйте без присмотра детей,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2025-04-20T15:22:39+03:00</dcterms:created>
  <dcterms:modified xsi:type="dcterms:W3CDTF">2025-04-20T15:22:39+03:00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